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5798FF" w14:textId="77777777" w:rsidR="00895D67" w:rsidRDefault="00895D67" w:rsidP="00895D6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D9534C5" w14:textId="77777777" w:rsidR="00895D67" w:rsidRDefault="008472FE" w:rsidP="00876287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Конспект итогового занятия</w:t>
      </w:r>
      <w:r w:rsidR="00343626">
        <w:rPr>
          <w:rFonts w:ascii="Times New Roman" w:hAnsi="Times New Roman" w:cs="Times New Roman"/>
          <w:b/>
          <w:bCs/>
          <w:sz w:val="28"/>
          <w:szCs w:val="28"/>
        </w:rPr>
        <w:t xml:space="preserve"> (игра – викторина)</w:t>
      </w:r>
      <w:r w:rsidR="00895D67" w:rsidRPr="00CC6A9F">
        <w:rPr>
          <w:rFonts w:ascii="Times New Roman" w:hAnsi="Times New Roman" w:cs="Times New Roman"/>
          <w:b/>
          <w:bCs/>
          <w:sz w:val="28"/>
          <w:szCs w:val="28"/>
        </w:rPr>
        <w:t xml:space="preserve"> в подготовительной группе   на тему: «</w:t>
      </w:r>
      <w:r w:rsidR="00AF0056">
        <w:rPr>
          <w:rFonts w:ascii="Times New Roman" w:hAnsi="Times New Roman" w:cs="Times New Roman"/>
          <w:b/>
          <w:bCs/>
          <w:sz w:val="28"/>
          <w:szCs w:val="28"/>
        </w:rPr>
        <w:t xml:space="preserve">Знатоки </w:t>
      </w:r>
      <w:r w:rsidR="00876287">
        <w:rPr>
          <w:rFonts w:ascii="Times New Roman" w:hAnsi="Times New Roman" w:cs="Times New Roman"/>
          <w:b/>
          <w:bCs/>
          <w:sz w:val="28"/>
          <w:szCs w:val="28"/>
        </w:rPr>
        <w:t xml:space="preserve"> поселка </w:t>
      </w:r>
      <w:proofErr w:type="spellStart"/>
      <w:r w:rsidR="00876287">
        <w:rPr>
          <w:rFonts w:ascii="Times New Roman" w:hAnsi="Times New Roman" w:cs="Times New Roman"/>
          <w:b/>
          <w:bCs/>
          <w:sz w:val="28"/>
          <w:szCs w:val="28"/>
        </w:rPr>
        <w:t>Тумботино</w:t>
      </w:r>
      <w:proofErr w:type="spellEnd"/>
      <w:r w:rsidR="00876287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70164401" w14:textId="77777777" w:rsidR="003756D2" w:rsidRDefault="003756D2" w:rsidP="003756D2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213BBD6C" w14:textId="77777777" w:rsidR="008472FE" w:rsidRDefault="008472FE" w:rsidP="003756D2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0BDE90CF" w14:textId="77777777" w:rsidR="00F32887" w:rsidRDefault="008472FE" w:rsidP="00F32887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6607D">
        <w:rPr>
          <w:rFonts w:ascii="Times New Roman" w:hAnsi="Times New Roman" w:cs="Times New Roman"/>
          <w:b/>
          <w:sz w:val="28"/>
          <w:szCs w:val="28"/>
        </w:rPr>
        <w:t>Мотивация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A6607D">
        <w:rPr>
          <w:rFonts w:ascii="Times New Roman" w:hAnsi="Times New Roman" w:cs="Times New Roman"/>
          <w:sz w:val="28"/>
          <w:szCs w:val="28"/>
        </w:rPr>
        <w:t>оспитатель приглашает</w:t>
      </w:r>
      <w:r>
        <w:rPr>
          <w:rFonts w:ascii="Times New Roman" w:hAnsi="Times New Roman" w:cs="Times New Roman"/>
          <w:sz w:val="28"/>
          <w:szCs w:val="28"/>
        </w:rPr>
        <w:t xml:space="preserve"> детей совершить увлекательное путешествие по </w:t>
      </w:r>
      <w:r w:rsidR="00F32887">
        <w:rPr>
          <w:rFonts w:ascii="Times New Roman" w:hAnsi="Times New Roman" w:cs="Times New Roman"/>
          <w:sz w:val="28"/>
          <w:szCs w:val="28"/>
        </w:rPr>
        <w:t xml:space="preserve">поселку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Тумботино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F32887" w:rsidRPr="00F3288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602CE7D" w14:textId="77777777" w:rsidR="004C13B1" w:rsidRDefault="004C13B1" w:rsidP="00F32887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4660DFE" w14:textId="52C247B3" w:rsidR="008472FE" w:rsidRPr="004C13B1" w:rsidRDefault="00F32887" w:rsidP="008472FE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CC6A9F">
        <w:rPr>
          <w:rFonts w:ascii="Times New Roman" w:hAnsi="Times New Roman" w:cs="Times New Roman"/>
          <w:b/>
          <w:sz w:val="28"/>
          <w:szCs w:val="28"/>
        </w:rPr>
        <w:t>Цель</w:t>
      </w:r>
      <w:r w:rsidR="00EA08F3">
        <w:rPr>
          <w:rFonts w:ascii="Times New Roman" w:hAnsi="Times New Roman" w:cs="Times New Roman"/>
          <w:sz w:val="28"/>
          <w:szCs w:val="28"/>
        </w:rPr>
        <w:t>: закрепить и обобщить полученные знания о поселке.</w:t>
      </w:r>
    </w:p>
    <w:p w14:paraId="0A33BD57" w14:textId="1B97FDFD" w:rsidR="00F32887" w:rsidRPr="0023254E" w:rsidRDefault="007F7B7B" w:rsidP="004C13B1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C13B1">
        <w:rPr>
          <w:rFonts w:ascii="Times New Roman" w:hAnsi="Times New Roman" w:cs="Times New Roman"/>
          <w:b/>
          <w:sz w:val="28"/>
          <w:szCs w:val="28"/>
          <w:shd w:val="clear" w:color="auto" w:fill="F6F6F6"/>
        </w:rPr>
        <w:t>Задачи:</w:t>
      </w:r>
      <w:r w:rsidR="00F32887" w:rsidRPr="004C13B1">
        <w:rPr>
          <w:rFonts w:ascii="Arial" w:hAnsi="Arial" w:cs="Arial"/>
          <w:sz w:val="23"/>
          <w:szCs w:val="23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закрепить знания детей о родном поселке</w:t>
      </w:r>
      <w:r w:rsidR="00F32887" w:rsidRPr="007F7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его </w:t>
      </w:r>
      <w:r w:rsidR="007110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достопримечательностях истории,</w:t>
      </w:r>
      <w:r w:rsidR="00825F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110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символике</w:t>
      </w:r>
      <w:r w:rsidR="00F32887" w:rsidRPr="007F7B7B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</w:t>
      </w:r>
      <w:r w:rsidR="00F32887" w:rsidRPr="007F7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азвивать познавательный интерес, память,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логическое </w:t>
      </w:r>
      <w:r w:rsidR="007110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мышление</w:t>
      </w:r>
      <w:r w:rsidR="00F32887" w:rsidRPr="007F7B7B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</w:t>
      </w:r>
      <w:r w:rsidR="00F32887" w:rsidRPr="007F7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оспитывать патриотичес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кое чувство </w:t>
      </w:r>
      <w:r w:rsidR="00F32887" w:rsidRPr="007F7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малой Родине, интерес</w:t>
      </w:r>
      <w:r w:rsidR="007110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ее прошлому настоящему</w:t>
      </w:r>
      <w:r w:rsidR="00F32887" w:rsidRPr="007F7B7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32887" w:rsidRPr="007F7B7B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Предварительная работа:</w:t>
      </w:r>
      <w:r w:rsidR="00010DA6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7F7B7B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б</w:t>
      </w:r>
      <w:r w:rsidR="00F32887" w:rsidRPr="007F7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еседы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 родном поселке</w:t>
      </w:r>
      <w:r w:rsidR="00F32887" w:rsidRPr="007F7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рассматривание фо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тографий старого и нового поселка</w:t>
      </w:r>
      <w:r w:rsidR="00F32887" w:rsidRPr="007F7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экскурсии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выходного дня по улицам поселка</w:t>
      </w:r>
      <w:r w:rsidR="00F32887" w:rsidRPr="007F7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 па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мятникам, в детскую</w:t>
      </w:r>
      <w:r w:rsidR="00F32887" w:rsidRPr="007F7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библиотеку</w:t>
      </w:r>
      <w:r w:rsidR="00AE2E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на почту</w:t>
      </w:r>
      <w:r w:rsidR="00F32887" w:rsidRPr="007F7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т.д., составление творчес</w:t>
      </w:r>
      <w:r w:rsidR="00AE2E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ких рассказов «Мой любимый край</w:t>
      </w:r>
      <w:r w:rsidR="00F32887" w:rsidRPr="007F7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»,</w:t>
      </w:r>
      <w:r w:rsidR="00AE2E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чтение книг, заучивание стихов местных поэтов о поселке,</w:t>
      </w:r>
      <w:r w:rsidR="00825F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слушание </w:t>
      </w:r>
      <w:r w:rsidR="00F32887" w:rsidRPr="007F7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песни</w:t>
      </w:r>
      <w:r w:rsidR="00825F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местной</w:t>
      </w:r>
      <w:r w:rsidR="00010D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</w:t>
      </w:r>
      <w:r w:rsidR="00825F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этессы Л.Б. Долгановой «Луговые узоры Заречья», заучивание песни «Край, в котором ты живешь» </w:t>
      </w:r>
      <w:proofErr w:type="spellStart"/>
      <w:r w:rsidR="00825F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Г.Гладков</w:t>
      </w:r>
      <w:proofErr w:type="spellEnd"/>
      <w:r w:rsidR="00010D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; </w:t>
      </w:r>
      <w:r w:rsidR="007110C5" w:rsidRPr="007110C5">
        <w:rPr>
          <w:rFonts w:ascii="Georgia" w:hAnsi="Georgia" w:cs="Times New Roman"/>
          <w:color w:val="000000"/>
          <w:sz w:val="18"/>
          <w:szCs w:val="18"/>
        </w:rPr>
        <w:t xml:space="preserve"> </w:t>
      </w:r>
      <w:r w:rsidR="007110C5">
        <w:rPr>
          <w:rFonts w:ascii="Times New Roman" w:hAnsi="Times New Roman" w:cs="Times New Roman"/>
          <w:color w:val="000000"/>
          <w:sz w:val="28"/>
          <w:szCs w:val="28"/>
        </w:rPr>
        <w:t>рисование, лепка,</w:t>
      </w:r>
      <w:r w:rsidR="007110C5" w:rsidRPr="007110C5">
        <w:rPr>
          <w:rFonts w:ascii="Times New Roman" w:hAnsi="Times New Roman" w:cs="Times New Roman"/>
          <w:color w:val="000000"/>
          <w:sz w:val="28"/>
          <w:szCs w:val="28"/>
        </w:rPr>
        <w:t xml:space="preserve"> аппликация на тему </w:t>
      </w:r>
      <w:r w:rsidR="007110C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«Мой любимый поселок </w:t>
      </w:r>
      <w:proofErr w:type="spellStart"/>
      <w:r w:rsidR="007110C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Тумботино</w:t>
      </w:r>
      <w:proofErr w:type="spellEnd"/>
      <w:r w:rsidR="007110C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», Дом, в котором я живу»,</w:t>
      </w:r>
      <w:r w:rsidR="007110C5">
        <w:rPr>
          <w:rFonts w:ascii="Times New Roman" w:hAnsi="Times New Roman" w:cs="Times New Roman"/>
          <w:color w:val="000000"/>
          <w:sz w:val="28"/>
          <w:szCs w:val="28"/>
        </w:rPr>
        <w:t xml:space="preserve"> «Герб поселка </w:t>
      </w:r>
      <w:proofErr w:type="spellStart"/>
      <w:r w:rsidR="007110C5">
        <w:rPr>
          <w:rFonts w:ascii="Times New Roman" w:hAnsi="Times New Roman" w:cs="Times New Roman"/>
          <w:color w:val="000000"/>
          <w:sz w:val="28"/>
          <w:szCs w:val="28"/>
        </w:rPr>
        <w:t>Тумботино</w:t>
      </w:r>
      <w:proofErr w:type="spellEnd"/>
      <w:r w:rsidR="007110C5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14:paraId="7DF37404" w14:textId="77777777" w:rsidR="0041512B" w:rsidRPr="0041512B" w:rsidRDefault="008472FE" w:rsidP="0041512B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Средства</w:t>
      </w:r>
      <w:r w:rsidRPr="00211CFC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презентация «Достопримечательности поселка </w:t>
      </w:r>
      <w:proofErr w:type="spellStart"/>
      <w:r>
        <w:rPr>
          <w:rFonts w:ascii="Times New Roman" w:hAnsi="Times New Roman"/>
          <w:sz w:val="28"/>
          <w:szCs w:val="28"/>
        </w:rPr>
        <w:t>Тумботино</w:t>
      </w:r>
      <w:proofErr w:type="spellEnd"/>
      <w:r>
        <w:rPr>
          <w:rFonts w:ascii="Times New Roman" w:hAnsi="Times New Roman"/>
          <w:sz w:val="28"/>
          <w:szCs w:val="28"/>
        </w:rPr>
        <w:t xml:space="preserve">», </w:t>
      </w:r>
      <w:r w:rsidRPr="00211CFC">
        <w:rPr>
          <w:rFonts w:ascii="Times New Roman" w:hAnsi="Times New Roman"/>
          <w:sz w:val="28"/>
          <w:szCs w:val="28"/>
        </w:rPr>
        <w:t>демонстрац</w:t>
      </w:r>
      <w:r>
        <w:rPr>
          <w:rFonts w:ascii="Times New Roman" w:hAnsi="Times New Roman"/>
          <w:sz w:val="28"/>
          <w:szCs w:val="28"/>
        </w:rPr>
        <w:t>ионные материалы о родном поселке (альбом «История нашего поселка», фотовыставка, б</w:t>
      </w:r>
      <w:r w:rsidRPr="00211CFC">
        <w:rPr>
          <w:rFonts w:ascii="Times New Roman" w:hAnsi="Times New Roman"/>
          <w:sz w:val="28"/>
          <w:szCs w:val="28"/>
        </w:rPr>
        <w:t>уклеты, книги, рисунки детей</w:t>
      </w:r>
      <w:r>
        <w:rPr>
          <w:rFonts w:ascii="Times New Roman" w:hAnsi="Times New Roman"/>
          <w:sz w:val="28"/>
          <w:szCs w:val="28"/>
        </w:rPr>
        <w:t xml:space="preserve"> </w:t>
      </w:r>
      <w:r w:rsidR="0041512B">
        <w:rPr>
          <w:rFonts w:ascii="Times New Roman" w:hAnsi="Times New Roman"/>
          <w:sz w:val="28"/>
          <w:szCs w:val="28"/>
        </w:rPr>
        <w:t>«Мой поселок</w:t>
      </w:r>
      <w:r>
        <w:rPr>
          <w:rFonts w:ascii="Times New Roman" w:hAnsi="Times New Roman"/>
          <w:sz w:val="28"/>
          <w:szCs w:val="28"/>
        </w:rPr>
        <w:t>»</w:t>
      </w:r>
      <w:r w:rsidRPr="00211CFC">
        <w:rPr>
          <w:rFonts w:ascii="Times New Roman" w:hAnsi="Times New Roman"/>
          <w:sz w:val="28"/>
          <w:szCs w:val="28"/>
        </w:rPr>
        <w:t xml:space="preserve">) </w:t>
      </w:r>
      <w:r w:rsidR="004151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дидактические игры</w:t>
      </w:r>
      <w:r w:rsidR="0041512B" w:rsidRPr="004151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«Собери герб», </w:t>
      </w:r>
      <w:r w:rsidR="004151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«Вчера – сегодня» фонограмма </w:t>
      </w:r>
      <w:r w:rsidR="0041512B" w:rsidRPr="004151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песни «Кра</w:t>
      </w:r>
      <w:r w:rsidR="004151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й, в котором ты живешь»,</w:t>
      </w:r>
      <w:r w:rsidR="0041512B" w:rsidRPr="0041512B">
        <w:rPr>
          <w:rFonts w:ascii="Times New Roman" w:hAnsi="Times New Roman"/>
          <w:sz w:val="28"/>
          <w:szCs w:val="28"/>
        </w:rPr>
        <w:t xml:space="preserve"> </w:t>
      </w:r>
      <w:r w:rsidR="0041512B" w:rsidRPr="00211CFC">
        <w:rPr>
          <w:rFonts w:ascii="Times New Roman" w:hAnsi="Times New Roman"/>
          <w:sz w:val="28"/>
          <w:szCs w:val="28"/>
        </w:rPr>
        <w:t>фотографии продукции предприят</w:t>
      </w:r>
      <w:r w:rsidR="0041512B">
        <w:rPr>
          <w:rFonts w:ascii="Times New Roman" w:hAnsi="Times New Roman"/>
          <w:sz w:val="28"/>
          <w:szCs w:val="28"/>
        </w:rPr>
        <w:t xml:space="preserve">ий нашего поселка (хирургический инструмент, хлебобулочные изделия, </w:t>
      </w:r>
      <w:proofErr w:type="spellStart"/>
      <w:r w:rsidR="0041512B">
        <w:rPr>
          <w:rFonts w:ascii="Times New Roman" w:hAnsi="Times New Roman"/>
          <w:sz w:val="28"/>
          <w:szCs w:val="28"/>
        </w:rPr>
        <w:t>Тумботинские</w:t>
      </w:r>
      <w:proofErr w:type="spellEnd"/>
      <w:r w:rsidR="0041512B">
        <w:rPr>
          <w:rFonts w:ascii="Times New Roman" w:hAnsi="Times New Roman"/>
          <w:sz w:val="28"/>
          <w:szCs w:val="28"/>
        </w:rPr>
        <w:t xml:space="preserve"> санки-финки, медицинские маски), м</w:t>
      </w:r>
      <w:r w:rsidR="004151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едал</w:t>
      </w:r>
      <w:r w:rsidR="0041512B" w:rsidRPr="004151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«З</w:t>
      </w:r>
      <w:r w:rsidR="003436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натоки</w:t>
      </w:r>
      <w:r w:rsidR="004151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поселка</w:t>
      </w:r>
      <w:r w:rsidR="003436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436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Тумботино</w:t>
      </w:r>
      <w:proofErr w:type="spellEnd"/>
      <w:r w:rsidR="0041512B" w:rsidRPr="004151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</w:t>
      </w:r>
    </w:p>
    <w:p w14:paraId="7FB6AD3E" w14:textId="77777777" w:rsidR="009A3568" w:rsidRDefault="008472FE" w:rsidP="009A3568">
      <w:pPr>
        <w:pStyle w:val="1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Способы: </w:t>
      </w:r>
      <w:r>
        <w:rPr>
          <w:rFonts w:ascii="Times New Roman" w:hAnsi="Times New Roman"/>
          <w:sz w:val="28"/>
          <w:szCs w:val="28"/>
        </w:rPr>
        <w:t>привлечение внимания, мотивация детской деятельности, создание проблемной ситуации, принятие цели, предложенной взрослым. Показ, объяснение, сравнение, вопросы поискового характера, вопросы познавательного характера, рассказ воспитателя, поощрение, указания, напоминан</w:t>
      </w:r>
      <w:r w:rsidR="009A3568">
        <w:rPr>
          <w:rFonts w:ascii="Times New Roman" w:hAnsi="Times New Roman"/>
          <w:sz w:val="28"/>
          <w:szCs w:val="28"/>
        </w:rPr>
        <w:t>ие, обсуждение, самостоятельные действия</w:t>
      </w:r>
      <w:r w:rsidR="007C3FC8">
        <w:rPr>
          <w:rFonts w:ascii="Times New Roman" w:hAnsi="Times New Roman"/>
          <w:sz w:val="28"/>
          <w:szCs w:val="28"/>
        </w:rPr>
        <w:t xml:space="preserve"> детей, самоанализ</w:t>
      </w:r>
    </w:p>
    <w:p w14:paraId="7681E915" w14:textId="4B1F882B" w:rsidR="009A3568" w:rsidRDefault="009A3568" w:rsidP="008472FE">
      <w:pPr>
        <w:pStyle w:val="1"/>
        <w:ind w:left="0"/>
        <w:jc w:val="both"/>
        <w:rPr>
          <w:rFonts w:ascii="Georgia" w:hAnsi="Georgia"/>
          <w:color w:val="000000"/>
          <w:sz w:val="18"/>
          <w:szCs w:val="18"/>
          <w:lang w:eastAsia="ru-RU"/>
        </w:rPr>
      </w:pPr>
    </w:p>
    <w:p w14:paraId="13B7C55F" w14:textId="77777777" w:rsidR="00EA08F3" w:rsidRPr="00DF4128" w:rsidRDefault="00EA08F3" w:rsidP="008472FE">
      <w:pPr>
        <w:pStyle w:val="1"/>
        <w:ind w:left="0"/>
        <w:jc w:val="both"/>
        <w:rPr>
          <w:rFonts w:ascii="Times New Roman" w:hAnsi="Times New Roman"/>
          <w:sz w:val="28"/>
          <w:szCs w:val="28"/>
        </w:rPr>
      </w:pPr>
    </w:p>
    <w:p w14:paraId="70D7BD0B" w14:textId="77777777" w:rsidR="00930CE4" w:rsidRPr="00930CE4" w:rsidRDefault="00930CE4" w:rsidP="00930CE4">
      <w:pPr>
        <w:pStyle w:val="a5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30CE4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Ход деятельности:</w:t>
      </w:r>
    </w:p>
    <w:p w14:paraId="1F7C36ED" w14:textId="77777777" w:rsidR="00930CE4" w:rsidRPr="00930CE4" w:rsidRDefault="00343626" w:rsidP="00930CE4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30CE4">
        <w:rPr>
          <w:rFonts w:ascii="Times New Roman" w:hAnsi="Times New Roman" w:cs="Times New Roman"/>
          <w:b/>
          <w:color w:val="000000"/>
          <w:sz w:val="28"/>
          <w:szCs w:val="28"/>
        </w:rPr>
        <w:t>Организационный момент</w:t>
      </w:r>
      <w:r w:rsidRPr="00930CE4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14:paraId="7B53D32C" w14:textId="77777777" w:rsidR="008248FA" w:rsidRDefault="00343626" w:rsidP="00930CE4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30CE4">
        <w:rPr>
          <w:rFonts w:ascii="Times New Roman" w:hAnsi="Times New Roman" w:cs="Times New Roman"/>
          <w:color w:val="000000"/>
          <w:sz w:val="28"/>
          <w:szCs w:val="28"/>
        </w:rPr>
        <w:t xml:space="preserve">Дети, встаньте, пожалуйста в круг.  Дружно за руки возьмемся и друг другу улыбнемся, подарим друг другу хорошее настроение. Ребята, сегодня я приглашаю вас в увлекательное путешествие по нашему любимому поселку </w:t>
      </w:r>
      <w:proofErr w:type="spellStart"/>
      <w:r w:rsidRPr="00930CE4">
        <w:rPr>
          <w:rFonts w:ascii="Times New Roman" w:hAnsi="Times New Roman" w:cs="Times New Roman"/>
          <w:color w:val="000000"/>
          <w:sz w:val="28"/>
          <w:szCs w:val="28"/>
        </w:rPr>
        <w:t>Тумботино</w:t>
      </w:r>
      <w:proofErr w:type="spellEnd"/>
      <w:r w:rsidR="008248FA" w:rsidRPr="00930CE4">
        <w:rPr>
          <w:rFonts w:ascii="Times New Roman" w:hAnsi="Times New Roman" w:cs="Times New Roman"/>
          <w:color w:val="000000"/>
          <w:sz w:val="28"/>
          <w:szCs w:val="28"/>
        </w:rPr>
        <w:t>. Согласны? (да)</w:t>
      </w:r>
    </w:p>
    <w:p w14:paraId="59D93E36" w14:textId="09806E25" w:rsidR="00DF434E" w:rsidRPr="00425E95" w:rsidRDefault="00425E95" w:rsidP="00425E95">
      <w:pPr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25E95">
        <w:rPr>
          <w:rFonts w:ascii="Times New Roman" w:hAnsi="Times New Roman" w:cs="Times New Roman"/>
          <w:sz w:val="28"/>
          <w:szCs w:val="28"/>
          <w:lang w:eastAsia="en-US"/>
        </w:rPr>
        <w:t xml:space="preserve">Звучит песня М. </w:t>
      </w:r>
      <w:proofErr w:type="spellStart"/>
      <w:r w:rsidRPr="00425E95">
        <w:rPr>
          <w:rFonts w:ascii="Times New Roman" w:hAnsi="Times New Roman" w:cs="Times New Roman"/>
          <w:sz w:val="28"/>
          <w:szCs w:val="28"/>
          <w:lang w:eastAsia="en-US"/>
        </w:rPr>
        <w:t>Матусовского</w:t>
      </w:r>
      <w:proofErr w:type="spellEnd"/>
      <w:r w:rsidRPr="00425E95">
        <w:rPr>
          <w:rFonts w:ascii="Times New Roman" w:hAnsi="Times New Roman" w:cs="Times New Roman"/>
          <w:sz w:val="28"/>
          <w:szCs w:val="28"/>
          <w:lang w:eastAsia="en-US"/>
        </w:rPr>
        <w:t xml:space="preserve"> в исполнении Марка Бернеса «С чего начинается Родина» </w:t>
      </w:r>
    </w:p>
    <w:p w14:paraId="1B8651A4" w14:textId="74203804" w:rsidR="003E2D2B" w:rsidRPr="003E2D2B" w:rsidRDefault="00010DA6" w:rsidP="003E2D2B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Ребята, с</w:t>
      </w:r>
      <w:r w:rsidR="00D94E09" w:rsidRPr="00D94E09">
        <w:rPr>
          <w:rFonts w:ascii="Times New Roman" w:hAnsi="Times New Roman" w:cs="Times New Roman"/>
          <w:color w:val="000000"/>
          <w:sz w:val="28"/>
          <w:szCs w:val="28"/>
        </w:rPr>
        <w:t>кажите пожалуйста, а что мы называем Родиной? (место, где мы родились, живем, ходим в детский сад, где живут наши мамы и папы, друзья…)</w:t>
      </w:r>
    </w:p>
    <w:p w14:paraId="0AF6B867" w14:textId="5523CDE9" w:rsidR="003E2D2B" w:rsidRPr="003E2D2B" w:rsidRDefault="00602F66" w:rsidP="003E2D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3E2D2B">
        <w:rPr>
          <w:rFonts w:ascii="Times New Roman" w:hAnsi="Times New Roman" w:cs="Times New Roman"/>
          <w:color w:val="000000"/>
          <w:sz w:val="28"/>
          <w:szCs w:val="28"/>
        </w:rPr>
        <w:t>Ребенок:</w:t>
      </w:r>
    </w:p>
    <w:p w14:paraId="360D0742" w14:textId="00E24CCB" w:rsidR="003E2D2B" w:rsidRPr="00985DF5" w:rsidRDefault="00602F66" w:rsidP="00985DF5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="003E2D2B" w:rsidRPr="003E2D2B">
        <w:rPr>
          <w:rFonts w:ascii="Times New Roman" w:hAnsi="Times New Roman" w:cs="Times New Roman"/>
          <w:color w:val="000000"/>
          <w:sz w:val="28"/>
          <w:szCs w:val="28"/>
        </w:rPr>
        <w:t>то мы Родиной зовём?</w:t>
      </w:r>
      <w:r w:rsidR="003E2D2B" w:rsidRPr="003E2D2B">
        <w:rPr>
          <w:rFonts w:ascii="Times New Roman" w:hAnsi="Times New Roman" w:cs="Times New Roman"/>
          <w:color w:val="000000"/>
          <w:sz w:val="28"/>
          <w:szCs w:val="28"/>
        </w:rPr>
        <w:br/>
        <w:t>Дом, где мы с тобой живём,</w:t>
      </w:r>
      <w:r w:rsidR="003E2D2B" w:rsidRPr="003E2D2B">
        <w:rPr>
          <w:rFonts w:ascii="Times New Roman" w:hAnsi="Times New Roman" w:cs="Times New Roman"/>
          <w:color w:val="000000"/>
          <w:sz w:val="28"/>
          <w:szCs w:val="28"/>
        </w:rPr>
        <w:br/>
        <w:t>И берёзки, вдоль которых</w:t>
      </w:r>
      <w:r w:rsidR="003E2D2B" w:rsidRPr="003E2D2B">
        <w:rPr>
          <w:rFonts w:ascii="Times New Roman" w:hAnsi="Times New Roman" w:cs="Times New Roman"/>
          <w:color w:val="000000"/>
          <w:sz w:val="28"/>
          <w:szCs w:val="28"/>
        </w:rPr>
        <w:br/>
        <w:t>Рядом с мамой мы идём.</w:t>
      </w:r>
      <w:r w:rsidR="003E2D2B" w:rsidRPr="003E2D2B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</w:p>
    <w:p w14:paraId="2CDC3F87" w14:textId="194E3320" w:rsidR="003E2D2B" w:rsidRPr="003E2D2B" w:rsidRDefault="003E2D2B" w:rsidP="00985DF5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E2D2B">
        <w:rPr>
          <w:rFonts w:ascii="Times New Roman" w:hAnsi="Times New Roman" w:cs="Times New Roman"/>
          <w:color w:val="000000"/>
          <w:sz w:val="28"/>
          <w:szCs w:val="28"/>
        </w:rPr>
        <w:t>Что мы Родиной зовём?</w:t>
      </w:r>
      <w:r w:rsidRPr="003E2D2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85DF5">
        <w:rPr>
          <w:rFonts w:ascii="Times New Roman" w:hAnsi="Times New Roman" w:cs="Times New Roman"/>
          <w:color w:val="000000"/>
          <w:sz w:val="28"/>
          <w:szCs w:val="28"/>
        </w:rPr>
        <w:t>Солнце  в небе голубом,</w:t>
      </w:r>
      <w:r w:rsidRPr="003E2D2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85DF5">
        <w:rPr>
          <w:rFonts w:ascii="Times New Roman" w:hAnsi="Times New Roman" w:cs="Times New Roman"/>
          <w:color w:val="000000"/>
          <w:sz w:val="28"/>
          <w:szCs w:val="28"/>
        </w:rPr>
        <w:t>И душистый, золотистый</w:t>
      </w:r>
      <w:r w:rsidRPr="003E2D2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85DF5">
        <w:rPr>
          <w:rFonts w:ascii="Times New Roman" w:hAnsi="Times New Roman" w:cs="Times New Roman"/>
          <w:color w:val="000000"/>
          <w:sz w:val="28"/>
          <w:szCs w:val="28"/>
        </w:rPr>
        <w:t>Хлеб за праздничным столом</w:t>
      </w:r>
    </w:p>
    <w:p w14:paraId="519BB0F1" w14:textId="599F3C51" w:rsidR="00A14AEC" w:rsidRDefault="003E2D2B" w:rsidP="00010DA6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33333"/>
          <w:sz w:val="27"/>
          <w:szCs w:val="27"/>
          <w:shd w:val="clear" w:color="auto" w:fill="F6F6F6"/>
        </w:rPr>
      </w:pPr>
      <w:r w:rsidRPr="003E2D2B">
        <w:rPr>
          <w:rFonts w:ascii="Times New Roman" w:hAnsi="Times New Roman" w:cs="Times New Roman"/>
          <w:color w:val="000000"/>
          <w:sz w:val="28"/>
          <w:szCs w:val="28"/>
        </w:rPr>
        <w:t>Что мы Родиной зовём?</w:t>
      </w:r>
      <w:r w:rsidRPr="003E2D2B">
        <w:rPr>
          <w:rFonts w:ascii="Times New Roman" w:hAnsi="Times New Roman" w:cs="Times New Roman"/>
          <w:color w:val="000000"/>
          <w:sz w:val="28"/>
          <w:szCs w:val="28"/>
        </w:rPr>
        <w:br/>
        <w:t>Всё, что в сердце бережём,</w:t>
      </w:r>
      <w:r w:rsidRPr="003E2D2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85DF5">
        <w:rPr>
          <w:rFonts w:ascii="Times New Roman" w:hAnsi="Times New Roman" w:cs="Times New Roman"/>
          <w:color w:val="000000"/>
          <w:sz w:val="28"/>
          <w:szCs w:val="28"/>
        </w:rPr>
        <w:t>Что мы Родиной зовем?</w:t>
      </w:r>
      <w:r w:rsidRPr="003E2D2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85DF5">
        <w:rPr>
          <w:rFonts w:ascii="Times New Roman" w:hAnsi="Times New Roman" w:cs="Times New Roman"/>
          <w:color w:val="000000"/>
          <w:sz w:val="28"/>
          <w:szCs w:val="28"/>
        </w:rPr>
        <w:t>Край, где мы с тобой живем!</w:t>
      </w:r>
      <w:r w:rsidR="00010DA6" w:rsidRPr="00010DA6"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 </w:t>
      </w:r>
    </w:p>
    <w:p w14:paraId="4CD9D3C1" w14:textId="249F5595" w:rsidR="00602F66" w:rsidRPr="00602F66" w:rsidRDefault="00602F66" w:rsidP="00010DA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 w:rsidRPr="00602F66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2. Ребенок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:</w:t>
      </w:r>
    </w:p>
    <w:p w14:paraId="10EE4EA8" w14:textId="283C92C5" w:rsidR="00602F66" w:rsidRPr="00602F66" w:rsidRDefault="00EA08F3" w:rsidP="00602F6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Родина- слово большое, большое</w:t>
      </w:r>
      <w:r w:rsidR="00602F66" w:rsidRPr="00602F66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br/>
        <w:t>Пусть не бывает на свете чудес,</w:t>
      </w:r>
      <w:r w:rsidR="00602F66" w:rsidRPr="00602F66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br/>
        <w:t>Если сказать это слово с душою,</w:t>
      </w:r>
      <w:r w:rsidR="00602F66" w:rsidRPr="00602F66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br/>
        <w:t>Глубже морей оно, выше небес!</w:t>
      </w:r>
    </w:p>
    <w:p w14:paraId="214C360F" w14:textId="1595180B" w:rsidR="00602F66" w:rsidRPr="00602F66" w:rsidRDefault="00602F66" w:rsidP="00602F6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 w:rsidRPr="00602F66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В нём умещается ровно полмира:</w:t>
      </w:r>
      <w:r w:rsidRPr="00602F66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br/>
        <w:t>Ма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ма и папа, соседи, друзья.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br/>
        <w:t>Поселок</w:t>
      </w:r>
      <w:r w:rsidRPr="00602F66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родимый, родная квартира,</w:t>
      </w:r>
      <w:r w:rsidRPr="00602F66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br/>
        <w:t>Бабушка, школа, котёнок … и я.</w:t>
      </w:r>
    </w:p>
    <w:p w14:paraId="7DA54863" w14:textId="77777777" w:rsidR="00602F66" w:rsidRDefault="00602F66" w:rsidP="00010DA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 w:rsidRPr="00602F66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lastRenderedPageBreak/>
        <w:t>Зайчик солнечный в ладошке,</w:t>
      </w:r>
      <w:r w:rsidRPr="00602F66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br/>
        <w:t>Куст сирени за окошком</w:t>
      </w:r>
      <w:r w:rsidRPr="00602F66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br/>
        <w:t xml:space="preserve">И на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щёчке родинка –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br/>
        <w:t>Это тоже Родина!</w:t>
      </w:r>
    </w:p>
    <w:p w14:paraId="5705B8D5" w14:textId="75931447" w:rsidR="008248FA" w:rsidRPr="00602F66" w:rsidRDefault="00010DA6" w:rsidP="00010DA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 w:rsidRPr="00010DA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6F6F6"/>
        </w:rPr>
        <w:t xml:space="preserve">Воспитатель: </w:t>
      </w:r>
      <w:r w:rsidRPr="00010DA6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Среди просторов нашей большой страны есть край, где ты живёшь, где твой родной дом, твоя родная земля. Каждому челове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ку дорог тот родной край, </w:t>
      </w:r>
      <w:r w:rsidRPr="00010DA6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независимо от того, большой ли э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тот город, маленький ли городок, поселок или </w:t>
      </w:r>
      <w:r w:rsidRPr="00010DA6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деревня.</w:t>
      </w:r>
      <w:r w:rsidR="00602F66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Итак, мы отправляемся!</w:t>
      </w:r>
      <w:r w:rsidR="00A14AEC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8248FA" w:rsidRPr="008248FA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Игра «Можно – нельзя»</w:t>
      </w:r>
      <w:r w:rsidR="008248FA" w:rsidRPr="008248F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248FA" w:rsidRPr="008248FA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="008248FA" w:rsidRPr="008248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Дети: давайте с вами поговорим о том, ч</w:t>
      </w:r>
      <w:r w:rsidR="008248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 можно делать на улицах поселка</w:t>
      </w:r>
      <w:r w:rsidR="008248FA" w:rsidRPr="008248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чего делать нельзя.</w:t>
      </w:r>
      <w:r w:rsidR="008248FA" w:rsidRPr="008248F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248FA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</w:t>
      </w:r>
      <w:r w:rsidR="008248FA" w:rsidRPr="008248FA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Дети стоят по кругу, воспитатель бросает мяч и называет какое – </w:t>
      </w:r>
      <w:proofErr w:type="spellStart"/>
      <w:r w:rsidR="008248FA" w:rsidRPr="008248FA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нибудь</w:t>
      </w:r>
      <w:proofErr w:type="spellEnd"/>
      <w:r w:rsidR="008248FA" w:rsidRPr="008248FA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действие, а ребёнок, у которого мяч, говорит, мож</w:t>
      </w:r>
      <w:r w:rsidR="008248FA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но так поступить или нельзя) </w:t>
      </w:r>
      <w:r w:rsidR="008248FA" w:rsidRPr="008248F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248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 Рвать цветы на клумбе?</w:t>
      </w:r>
      <w:r w:rsidR="008248FA" w:rsidRPr="008248F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248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Любоваться цветущей клумбой?</w:t>
      </w:r>
    </w:p>
    <w:p w14:paraId="1190A53D" w14:textId="77777777" w:rsidR="008248FA" w:rsidRDefault="008248FA" w:rsidP="008248FA">
      <w:pPr>
        <w:spacing w:after="0" w:line="240" w:lineRule="auto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Бросать фантики</w:t>
      </w:r>
      <w:r w:rsidRPr="008248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конфет, морожен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ого на тротуар?</w:t>
      </w:r>
      <w:r w:rsidRPr="008248FA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Сажать деревья и цветы во дворе?</w:t>
      </w:r>
    </w:p>
    <w:p w14:paraId="751FD12D" w14:textId="77777777" w:rsidR="00C75FCC" w:rsidRDefault="008248FA" w:rsidP="00930CE4">
      <w:pPr>
        <w:spacing w:after="0" w:line="240" w:lineRule="auto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Молодцы!</w:t>
      </w:r>
      <w:r w:rsidRPr="008248F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C3FC8" w:rsidRPr="007C3FC8">
        <w:rPr>
          <w:rFonts w:ascii="Georgia" w:hAnsi="Georgia" w:cs="Arial"/>
          <w:color w:val="000000"/>
          <w:sz w:val="28"/>
          <w:szCs w:val="28"/>
          <w:shd w:val="clear" w:color="auto" w:fill="FFFFFF"/>
        </w:rPr>
        <w:t xml:space="preserve"> </w:t>
      </w:r>
      <w:r w:rsidR="002151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7C3FC8" w:rsidRPr="007C3F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егодня </w:t>
      </w:r>
      <w:r w:rsidR="002151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нас ждет </w:t>
      </w:r>
      <w:r w:rsidR="007C3FC8" w:rsidRPr="007C3F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интересная в</w:t>
      </w:r>
      <w:r w:rsidR="002151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икторина «Знатоки родного поселка</w:t>
      </w:r>
      <w:r w:rsidR="007C3FC8" w:rsidRPr="007C3F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 Вы готовы?</w:t>
      </w:r>
      <w:r w:rsidR="007C3FC8" w:rsidRPr="007C3FC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C3FC8" w:rsidRPr="007C3FC8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Дети:</w:t>
      </w:r>
      <w:r w:rsidR="007C3FC8" w:rsidRPr="007C3F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Да!</w:t>
      </w:r>
      <w:r w:rsidR="007C3FC8" w:rsidRPr="007C3FC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C3FC8" w:rsidRPr="007C3FC8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 </w:t>
      </w:r>
      <w:r w:rsidR="002151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7C3FC8" w:rsidRPr="007C3F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ам необходимо разделиться на команды. И чтобы все было честно, предлага</w:t>
      </w:r>
      <w:r w:rsidR="002151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ю каждому из вас взять бумажку с номером из </w:t>
      </w:r>
      <w:r w:rsidR="007C3FC8" w:rsidRPr="007C3F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коробки. Раскры</w:t>
      </w:r>
      <w:r w:rsidR="002151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ее</w:t>
      </w:r>
      <w:r w:rsidR="007C3FC8" w:rsidRPr="007C3F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вы увидите цифру. Э</w:t>
      </w:r>
      <w:r w:rsidR="002151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 цифра обозначает номер команды. Рассаживаетесь,</w:t>
      </w:r>
      <w:r w:rsidR="007C3FC8" w:rsidRPr="007C3F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151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пожалуйста, </w:t>
      </w:r>
      <w:r w:rsidR="007C3FC8" w:rsidRPr="007C3F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столы с таким же номером.</w:t>
      </w:r>
      <w:r w:rsidR="0021513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15137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Дети </w:t>
      </w:r>
      <w:r w:rsidR="007C3FC8" w:rsidRPr="007C3FC8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рассаживаются за столы.</w:t>
      </w:r>
      <w:r w:rsidR="007C3FC8" w:rsidRPr="007C3FC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C3FC8" w:rsidRPr="007C3FC8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</w:t>
      </w:r>
      <w:r w:rsidR="00215137" w:rsidRPr="00215137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: и так</w:t>
      </w:r>
      <w:r w:rsidR="00215137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,</w:t>
      </w:r>
      <w:r w:rsidR="007C3FC8" w:rsidRPr="007C3F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2151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викторине уча</w:t>
      </w:r>
      <w:r w:rsidR="00560A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ствует 2 команды. Команда №1, и </w:t>
      </w:r>
      <w:r w:rsidR="002151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команда №2</w:t>
      </w:r>
      <w:r w:rsidR="00560A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Ребята, будьте внимательны! Я буду давать вам задания, в выполнении которых участвует вся группа. За правильный ответ будет выставляться фишка на доску. Победит та команда, которая наберет больше фишек. </w:t>
      </w:r>
      <w:r w:rsidR="007C3FC8" w:rsidRPr="007C3FC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C3FC8" w:rsidRPr="007C3FC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30CE4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Разминка: «</w:t>
      </w:r>
      <w:r w:rsidR="007C3FC8" w:rsidRPr="007C3F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Отвечаем быстро!</w:t>
      </w:r>
      <w:r w:rsidR="00930C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930CE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A4FC9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1.</w:t>
      </w:r>
      <w:r w:rsidR="007C3FC8" w:rsidRPr="007C3FC8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Словесная иг</w:t>
      </w:r>
      <w:r w:rsidR="00930CE4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ра «Я знаю свой поселок»</w:t>
      </w:r>
      <w:r w:rsidR="007C3FC8" w:rsidRPr="007C3FC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C3FC8" w:rsidRPr="007C3FC8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Вопросы для 1 команды:</w:t>
      </w:r>
      <w:r w:rsidR="007C3FC8" w:rsidRPr="007C3FC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30C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Какая река протекает рядом с нашим поселком</w:t>
      </w:r>
      <w:r w:rsidR="00C75F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  <w:r w:rsidR="007C3FC8" w:rsidRPr="007C3F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930CE4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 река Ок</w:t>
      </w:r>
      <w:r w:rsidR="007C3FC8" w:rsidRPr="007C3FC8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а)</w:t>
      </w:r>
      <w:r w:rsidR="007C3FC8" w:rsidRPr="007C3FC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30C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7C3FC8" w:rsidRPr="007C3F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Ка</w:t>
      </w:r>
      <w:r w:rsidR="00930C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называют жителей нашего поселка</w:t>
      </w:r>
      <w:r w:rsidR="00C75F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  <w:r w:rsidR="00C75FCC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( </w:t>
      </w:r>
      <w:proofErr w:type="spellStart"/>
      <w:r w:rsidR="00C75FCC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Т</w:t>
      </w:r>
      <w:r w:rsidR="00930CE4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умбочане</w:t>
      </w:r>
      <w:proofErr w:type="spellEnd"/>
      <w:r w:rsidR="007C3FC8" w:rsidRPr="007C3FC8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)</w:t>
      </w:r>
      <w:r w:rsidR="007C3FC8" w:rsidRPr="007C3FC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75F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</w:t>
      </w:r>
      <w:r w:rsidR="007C3FC8" w:rsidRPr="007C3F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Как называется</w:t>
      </w:r>
      <w:r w:rsidR="00930C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центральные улицы нашего поселка</w:t>
      </w:r>
      <w:r w:rsidR="007C3FC8" w:rsidRPr="007C3F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 </w:t>
      </w:r>
      <w:r w:rsidR="00930CE4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(улица Пушкина,  улица Октябрьская</w:t>
      </w:r>
      <w:r w:rsidR="007C3FC8" w:rsidRPr="007C3FC8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)</w:t>
      </w:r>
      <w:r w:rsidR="007C3FC8" w:rsidRPr="007C3FC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75F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Сколько школ в нашем поселке? (</w:t>
      </w:r>
      <w:r w:rsidR="00C75FCC" w:rsidRPr="00C75FC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3)</w:t>
      </w:r>
      <w:r w:rsidR="007C3FC8" w:rsidRPr="007C3FC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75F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5.Какой </w:t>
      </w:r>
      <w:r w:rsidR="005251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памятник стоит на территории завода М .Горького? (памятник ножницам)</w:t>
      </w:r>
    </w:p>
    <w:p w14:paraId="60A89824" w14:textId="77777777" w:rsidR="005251BC" w:rsidRPr="00C75FCC" w:rsidRDefault="00C75FCC" w:rsidP="00930CE4">
      <w:pPr>
        <w:spacing w:after="0" w:line="240" w:lineRule="auto"/>
        <w:outlineLvl w:val="0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6. Сколько детских садов в нашем поселке (</w:t>
      </w:r>
      <w:r w:rsidRPr="00C75FC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5)</w:t>
      </w:r>
      <w:r w:rsidR="007C3FC8" w:rsidRPr="00C75FCC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</w:p>
    <w:p w14:paraId="3EE19364" w14:textId="77777777" w:rsidR="00FF4A6A" w:rsidRDefault="007C3FC8" w:rsidP="00930CE4">
      <w:pPr>
        <w:spacing w:after="0" w:line="240" w:lineRule="auto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C3FC8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Вопросы для 2 команды:</w:t>
      </w:r>
      <w:r w:rsidRPr="007C3FC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251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Все мы любим наш поселок</w:t>
      </w:r>
      <w:r w:rsidRPr="007C3F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значит, его можно назвать… </w:t>
      </w:r>
      <w:r w:rsidRPr="007C3FC8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(любимый)</w:t>
      </w:r>
      <w:r w:rsidRPr="007C3F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C3F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</w:t>
      </w:r>
      <w:r w:rsidR="005251BC" w:rsidRPr="007C3F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какой улице находится наш детский сад? </w:t>
      </w:r>
      <w:r w:rsidR="005251BC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(на улице Пролетарской)</w:t>
      </w:r>
      <w:r w:rsidR="005251BC" w:rsidRPr="007C3FC8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)</w:t>
      </w:r>
      <w:r w:rsidRPr="007C3FC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251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Назовите средство передвижения в поселке зимой (</w:t>
      </w:r>
      <w:r w:rsidR="005251BC" w:rsidRPr="005251B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санки – финки)</w:t>
      </w:r>
      <w:r w:rsidRPr="005251BC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="005251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 </w:t>
      </w:r>
      <w:r w:rsidR="005251BC" w:rsidRPr="007C3F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называется область Росси</w:t>
      </w:r>
      <w:r w:rsidR="005251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и, в которой находится наш поселок</w:t>
      </w:r>
      <w:r w:rsidR="005251BC" w:rsidRPr="007C3F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 </w:t>
      </w:r>
      <w:r w:rsidR="005251BC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(Нижегородская)</w:t>
      </w:r>
      <w:r w:rsidRPr="007C3FC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251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Как называется район России, в котором находится наш поселок</w:t>
      </w:r>
      <w:r w:rsidRPr="007C3F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 </w:t>
      </w:r>
      <w:r w:rsidR="00C75FCC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(Павловский</w:t>
      </w:r>
      <w:r w:rsidRPr="007C3FC8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)</w:t>
      </w:r>
      <w:r w:rsidRPr="007C3FC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75F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 Какой предмет изображен на гербе нашего поселка? (</w:t>
      </w:r>
      <w:r w:rsidR="00C75FCC" w:rsidRPr="00C75FC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ножницы</w:t>
      </w:r>
      <w:r w:rsidR="00C75F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14:paraId="6EE035E6" w14:textId="77777777" w:rsidR="000A4FC9" w:rsidRDefault="00FF4A6A" w:rsidP="00930CE4">
      <w:pPr>
        <w:spacing w:after="0" w:line="240" w:lineRule="auto"/>
        <w:outlineLvl w:val="0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Молодцы!</w:t>
      </w:r>
      <w:r w:rsidR="007C3FC8" w:rsidRPr="007C3FC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75FC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C3FC8" w:rsidRPr="007C3FC8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Воспитатель.</w:t>
      </w:r>
      <w:r w:rsidR="007C3FC8" w:rsidRPr="007C3F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Предлагаю отп</w:t>
      </w:r>
      <w:r w:rsidR="00C75F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равиться в путешествие по поселку</w:t>
      </w:r>
      <w:r w:rsidR="007C3FC8" w:rsidRPr="007C3F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0A4FC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37907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2. Дидактическая </w:t>
      </w:r>
      <w:r w:rsidR="007C3FC8" w:rsidRPr="007C3FC8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игра «Назови достопримечательность»</w:t>
      </w:r>
      <w:r w:rsidR="007C3FC8" w:rsidRPr="007C3FC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A4FC9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(презентация «Достопримечательности поселка». К</w:t>
      </w:r>
      <w:r w:rsidR="007C3FC8" w:rsidRPr="007C3FC8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оманды по очереди наз</w:t>
      </w:r>
      <w:r w:rsidR="000A4FC9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ывают объект, е</w:t>
      </w:r>
      <w:r w:rsidR="007C3FC8" w:rsidRPr="007C3FC8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сли команда затрудняется, ход переходит к другой команде).</w:t>
      </w:r>
      <w:r w:rsidR="007C3FC8" w:rsidRPr="007C3FC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A4FC9" w:rsidRPr="000A4FC9">
        <w:rPr>
          <w:rFonts w:ascii="Times New Roman" w:hAnsi="Times New Roman" w:cs="Times New Roman"/>
          <w:color w:val="000000"/>
          <w:sz w:val="28"/>
          <w:szCs w:val="28"/>
        </w:rPr>
        <w:t>Задание для 1 команды</w:t>
      </w:r>
      <w:r w:rsidR="000A4FC9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0A4FC9" w:rsidRPr="000A4FC9">
        <w:rPr>
          <w:rFonts w:ascii="Times New Roman" w:hAnsi="Times New Roman" w:cs="Times New Roman"/>
          <w:i/>
          <w:color w:val="000000"/>
          <w:sz w:val="28"/>
          <w:szCs w:val="28"/>
        </w:rPr>
        <w:t>(Благовещенская церковь, памятник писателю М. Горькому, школа №1)</w:t>
      </w:r>
    </w:p>
    <w:p w14:paraId="2A8098D7" w14:textId="77777777" w:rsidR="004F5BB0" w:rsidRDefault="000A4FC9" w:rsidP="00930CE4">
      <w:pPr>
        <w:spacing w:after="0" w:line="240" w:lineRule="auto"/>
        <w:outlineLvl w:val="0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0A4FC9">
        <w:rPr>
          <w:rFonts w:ascii="Times New Roman" w:hAnsi="Times New Roman" w:cs="Times New Roman"/>
          <w:color w:val="000000"/>
          <w:sz w:val="28"/>
          <w:szCs w:val="28"/>
        </w:rPr>
        <w:t>Задание для 2 команды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: (Памятник ножницам, школа №2, </w:t>
      </w:r>
      <w:r w:rsidR="004F5BB0">
        <w:rPr>
          <w:rFonts w:ascii="Times New Roman" w:hAnsi="Times New Roman" w:cs="Times New Roman"/>
          <w:i/>
          <w:color w:val="000000"/>
          <w:sz w:val="28"/>
          <w:szCs w:val="28"/>
        </w:rPr>
        <w:t>сквер Ветеранов)</w:t>
      </w:r>
    </w:p>
    <w:p w14:paraId="22743351" w14:textId="77777777" w:rsidR="00FF4A6A" w:rsidRPr="00FF4A6A" w:rsidRDefault="00FF4A6A" w:rsidP="00930CE4">
      <w:pPr>
        <w:spacing w:after="0" w:line="240" w:lineRule="auto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Молодцы!</w:t>
      </w:r>
    </w:p>
    <w:p w14:paraId="5EE181A4" w14:textId="77777777" w:rsidR="00FF4A6A" w:rsidRDefault="007C3FC8" w:rsidP="00930CE4">
      <w:pPr>
        <w:spacing w:after="0" w:line="240" w:lineRule="auto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7C3FC8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Воспитатель.</w:t>
      </w:r>
      <w:r w:rsidRPr="007C3F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Я предлагаю п</w:t>
      </w:r>
      <w:r w:rsidR="004F5B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оиграть в игру «Машина времени» </w:t>
      </w:r>
      <w:r w:rsidRPr="007C3FC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F5B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7C3F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Рассмотрите рисунки с объектами города и соедините фотографии одного и того же здания в разное время.</w:t>
      </w:r>
      <w:r w:rsidR="00FF4A6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37907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3. Дидактическая </w:t>
      </w:r>
      <w:r w:rsidR="004F5BB0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игра «Вчера - Сегодня</w:t>
      </w:r>
      <w:r w:rsidRPr="007C3FC8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».</w:t>
      </w:r>
      <w:r w:rsidRPr="007C3F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C3FC8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Дети объединяют фотографии и рассказывают, какое здание </w:t>
      </w:r>
      <w:r w:rsidR="004F5BB0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изображено</w:t>
      </w:r>
      <w:r w:rsidRPr="007C3FC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F5BB0">
        <w:rPr>
          <w:rFonts w:ascii="Times New Roman" w:hAnsi="Times New Roman" w:cs="Times New Roman"/>
          <w:color w:val="000000"/>
          <w:sz w:val="28"/>
          <w:szCs w:val="28"/>
        </w:rPr>
        <w:t xml:space="preserve">(Фото: пожарная часть, </w:t>
      </w:r>
      <w:r w:rsidR="00FF4A6A">
        <w:rPr>
          <w:rFonts w:ascii="Times New Roman" w:hAnsi="Times New Roman" w:cs="Times New Roman"/>
          <w:color w:val="000000"/>
          <w:sz w:val="28"/>
          <w:szCs w:val="28"/>
        </w:rPr>
        <w:t xml:space="preserve">школа №2, детский сад «Юбилейный», завод </w:t>
      </w:r>
      <w:proofErr w:type="spellStart"/>
      <w:r w:rsidR="00FF4A6A">
        <w:rPr>
          <w:rFonts w:ascii="Times New Roman" w:hAnsi="Times New Roman" w:cs="Times New Roman"/>
          <w:color w:val="000000"/>
          <w:sz w:val="28"/>
          <w:szCs w:val="28"/>
        </w:rPr>
        <w:t>М.Горького</w:t>
      </w:r>
      <w:proofErr w:type="spellEnd"/>
      <w:r w:rsidR="00FF4A6A">
        <w:rPr>
          <w:rFonts w:ascii="Times New Roman" w:hAnsi="Times New Roman" w:cs="Times New Roman"/>
          <w:color w:val="000000"/>
          <w:sz w:val="28"/>
          <w:szCs w:val="28"/>
        </w:rPr>
        <w:t xml:space="preserve">). Молодцы! </w:t>
      </w:r>
    </w:p>
    <w:p w14:paraId="0C375AE8" w14:textId="77777777" w:rsidR="00FF4A6A" w:rsidRDefault="007C3FC8" w:rsidP="00930CE4">
      <w:pPr>
        <w:spacing w:after="0" w:line="240" w:lineRule="auto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7C3FC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F4A6A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Музыкальная пауза</w:t>
      </w:r>
      <w:r w:rsidRPr="007C3FC8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14:paraId="116F301A" w14:textId="137B8E5D" w:rsidR="00010DA6" w:rsidRDefault="00FF4A6A" w:rsidP="00930CE4">
      <w:pPr>
        <w:spacing w:after="0" w:line="240" w:lineRule="auto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Дети исполняют песню </w:t>
      </w:r>
      <w:r w:rsidRPr="007F7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DF04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Край, в котором ты живешь» </w:t>
      </w:r>
    </w:p>
    <w:p w14:paraId="42A72017" w14:textId="2F880D33" w:rsidR="00B02D07" w:rsidRDefault="00B02D07" w:rsidP="00930CE4">
      <w:pPr>
        <w:spacing w:after="0" w:line="240" w:lineRule="auto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Молодцы!</w:t>
      </w:r>
      <w:r w:rsidR="007C3FC8" w:rsidRPr="007C3FC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F4A6A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С</w:t>
      </w:r>
      <w:r w:rsidR="007C3FC8" w:rsidRPr="007C3FC8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адятся на места.</w:t>
      </w:r>
      <w:r w:rsidR="007C3FC8" w:rsidRPr="007C3FC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C3FC8" w:rsidRPr="007C3FC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C3FC8" w:rsidRPr="007C3FC8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Воспитатель.</w:t>
      </w:r>
      <w:r w:rsidR="007C3FC8" w:rsidRPr="007C3F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А теперь, давайте с вами поиграем в игру, которая называется «Лишнее слово».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Согласны? (да)</w:t>
      </w:r>
    </w:p>
    <w:p w14:paraId="1E7BD44E" w14:textId="10ACAD70" w:rsidR="009C75F1" w:rsidRDefault="00B02D07" w:rsidP="009C75F1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7C3FC8" w:rsidRPr="007C3F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 буду называть слова, а вы внимательно послушайте, подумайте и скажите, какое слово лишнее и почему. Готовы?</w:t>
      </w:r>
      <w:r w:rsidR="007C3FC8" w:rsidRPr="007C3FC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C3FC8" w:rsidRPr="007C3FC8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Дети.</w:t>
      </w:r>
      <w:r w:rsidR="007C3FC8" w:rsidRPr="007C3F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Да.</w:t>
      </w:r>
      <w:r w:rsidR="00637907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4.</w:t>
      </w:r>
      <w:r w:rsidR="00637907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Дидактическая 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гра «</w:t>
      </w:r>
      <w:r w:rsidR="00637907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Назови л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ишнее слово»</w:t>
      </w:r>
      <w:r w:rsidR="007C3FC8" w:rsidRPr="007C3FC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C3FC8" w:rsidRPr="007C3FC8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Задания для 1 команды:</w:t>
      </w:r>
      <w:r w:rsidR="007C3FC8" w:rsidRPr="007C3FC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C3FC8" w:rsidRPr="007C3F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Стадион, заво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д, река, </w:t>
      </w:r>
      <w:r w:rsidR="007C3FC8" w:rsidRPr="007C3F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библиотека</w:t>
      </w:r>
      <w:r w:rsidR="007C3FC8" w:rsidRPr="007C3FC8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(Лишнее слово</w:t>
      </w:r>
      <w:r w:rsidR="007C3FC8" w:rsidRPr="007C3FC8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– река, все остальное – рукотворные постройки).</w:t>
      </w:r>
      <w:r w:rsidR="007C3FC8" w:rsidRPr="007C3FC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C3FC8" w:rsidRPr="007C3F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Вороны, фламинго,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воробьи, </w:t>
      </w:r>
      <w:r w:rsidR="007C3FC8" w:rsidRPr="007C3F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синицы 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(Лишнее слово – фламинго. В нашем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 xml:space="preserve">поселке </w:t>
      </w:r>
      <w:r w:rsidR="007C3FC8" w:rsidRPr="007C3FC8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не живут фламинго).</w:t>
      </w:r>
      <w:r w:rsidR="007C3FC8" w:rsidRPr="007C3FC8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Береза, клен, пальма, липа.(</w:t>
      </w:r>
      <w:r w:rsidR="007C3FC8" w:rsidRPr="007C3F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Лишнее слово – пальма, В нашем поселке не растет пальма)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C3FC8" w:rsidRPr="007C3FC8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Задания для 2 команды:</w:t>
      </w:r>
      <w:r w:rsidR="007C3FC8" w:rsidRPr="007C3FC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C3FC8" w:rsidRPr="007C3F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Лось,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лисица, заяц,</w:t>
      </w:r>
      <w:r w:rsidR="007C3FC8" w:rsidRPr="007C3F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тигр.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Лишнее слово – тигр., В наших лесах не водятся тигры)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C3FC8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Памят</w:t>
      </w:r>
      <w:r w:rsidR="009C75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ник ножницам,</w:t>
      </w:r>
      <w:r w:rsidR="00A864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памятник Неизвестному солдату,</w:t>
      </w:r>
      <w:r w:rsidR="009C75F1" w:rsidRPr="009C75F1">
        <w:rPr>
          <w:rFonts w:ascii="Times New Roman" w:hAnsi="Times New Roman" w:cs="Times New Roman"/>
          <w:sz w:val="28"/>
          <w:szCs w:val="28"/>
        </w:rPr>
        <w:t xml:space="preserve"> </w:t>
      </w:r>
      <w:r w:rsidR="009C75F1" w:rsidRPr="00211CFC">
        <w:rPr>
          <w:rFonts w:ascii="Times New Roman" w:hAnsi="Times New Roman" w:cs="Times New Roman"/>
          <w:sz w:val="28"/>
          <w:szCs w:val="28"/>
        </w:rPr>
        <w:t>па</w:t>
      </w:r>
      <w:r w:rsidR="009C75F1">
        <w:rPr>
          <w:rFonts w:ascii="Times New Roman" w:hAnsi="Times New Roman" w:cs="Times New Roman"/>
          <w:sz w:val="28"/>
          <w:szCs w:val="28"/>
        </w:rPr>
        <w:t>мятник «Боевой славы» медико-инструментального завода им М. Горького</w:t>
      </w:r>
    </w:p>
    <w:p w14:paraId="2086F9D5" w14:textId="77777777" w:rsidR="00A86417" w:rsidRDefault="00A86417" w:rsidP="00930CE4">
      <w:pPr>
        <w:spacing w:after="0" w:line="240" w:lineRule="auto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памятник Ленину. (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Лишнее слово – памятник Ленину, такого памятника в поселке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Тумботино</w:t>
      </w:r>
      <w:proofErr w:type="spellEnd"/>
      <w:r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нет)</w:t>
      </w:r>
    </w:p>
    <w:p w14:paraId="752B344C" w14:textId="77777777" w:rsidR="00A86417" w:rsidRDefault="00A86417" w:rsidP="00A86417">
      <w:pPr>
        <w:spacing w:after="0" w:line="240" w:lineRule="auto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Кирова, рынок, Садовая, Гагарина (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Лишнее слово – рынок, в</w:t>
      </w:r>
      <w:r w:rsidRPr="007C3FC8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се перечисленное – это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название улиц</w:t>
      </w:r>
      <w:r w:rsidRPr="007C3FC8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нашего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поселка)</w:t>
      </w:r>
    </w:p>
    <w:p w14:paraId="1582323C" w14:textId="77777777" w:rsidR="00A86417" w:rsidRDefault="00A86417" w:rsidP="00A86417">
      <w:pPr>
        <w:spacing w:after="0" w:line="240" w:lineRule="auto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3ECDED8E" w14:textId="77777777" w:rsidR="00637907" w:rsidRDefault="00637907" w:rsidP="00A86417">
      <w:pPr>
        <w:spacing w:after="0" w:line="240" w:lineRule="auto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Ребенок: </w:t>
      </w:r>
      <w:r w:rsidR="007C3FC8" w:rsidRPr="007C3F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Свой герб делами заслужил</w:t>
      </w:r>
      <w:r w:rsidR="007C3FC8" w:rsidRPr="007C3FC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C3FC8" w:rsidRPr="007C3F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="007C3FC8" w:rsidRPr="007C3F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 наш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поселок</w:t>
      </w:r>
      <w:r w:rsidR="007C3FC8" w:rsidRPr="007C3F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славный.</w:t>
      </w:r>
      <w:r w:rsidR="007C3FC8" w:rsidRPr="007C3FC8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Поселку герб </w:t>
      </w:r>
      <w:r w:rsidR="007C3FC8" w:rsidRPr="007C3F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подарен был</w:t>
      </w:r>
      <w:r w:rsidR="007C3FC8" w:rsidRPr="007C3FC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C3FC8" w:rsidRPr="007C3F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честь, за верный труд исправный.</w:t>
      </w:r>
    </w:p>
    <w:p w14:paraId="7D1F3E8B" w14:textId="6467E9D3" w:rsidR="007C3FC8" w:rsidRDefault="007C3FC8" w:rsidP="00A86417">
      <w:pPr>
        <w:spacing w:after="0" w:line="240" w:lineRule="auto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C3FC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37907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5. Игра – эстафета: «Найди и собери герб своего поселка» </w:t>
      </w:r>
      <w:r w:rsidR="00637907" w:rsidRPr="00637907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(</w:t>
      </w:r>
      <w:proofErr w:type="spellStart"/>
      <w:r w:rsidR="00637907" w:rsidRPr="00637907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пазл</w:t>
      </w:r>
      <w:proofErr w:type="spellEnd"/>
      <w:r w:rsidR="00637907" w:rsidRPr="00637907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)</w:t>
      </w:r>
      <w:r w:rsidRPr="007C3F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C3FC8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Воспитатель.</w:t>
      </w:r>
      <w:r w:rsidRPr="007C3F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В этих конвертах находятся изображения гербов разны</w:t>
      </w:r>
      <w:r w:rsidR="006379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 городов.</w:t>
      </w:r>
      <w:r w:rsidRPr="007C3F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Вам необ</w:t>
      </w:r>
      <w:r w:rsidR="006379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ходимо выбрать герб поселка </w:t>
      </w:r>
      <w:proofErr w:type="spellStart"/>
      <w:r w:rsidR="006379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Тумботино</w:t>
      </w:r>
      <w:proofErr w:type="spellEnd"/>
      <w:r w:rsidR="006379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63790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- </w:t>
      </w:r>
      <w:r w:rsidRPr="007C3F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теперь посмотрим, какая команда бы</w:t>
      </w:r>
      <w:r w:rsidR="006379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стрее и правильнее соберет </w:t>
      </w:r>
      <w:r w:rsidRPr="007C3F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герб.</w:t>
      </w:r>
      <w:r w:rsidRPr="007C3F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C3FC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37907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</w:t>
      </w:r>
      <w:r w:rsidRPr="007C3FC8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 по очереди подбегают к столу с деталями, нужными, чтобы собрать герб, бе</w:t>
      </w:r>
      <w:r w:rsidR="00DF04B5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рут одну деталь. Устанавливают </w:t>
      </w:r>
      <w:r w:rsidR="00825FC9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магнитной доске</w:t>
      </w:r>
      <w:r w:rsidR="00DF04B5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,</w:t>
      </w:r>
      <w:r w:rsidRPr="007C3FC8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передают эстафету с</w:t>
      </w:r>
      <w:r w:rsidR="00637907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ледующему игроку)</w:t>
      </w:r>
      <w:r w:rsidR="0063790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C3FC8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Воспитатель.</w:t>
      </w:r>
      <w:r w:rsidRPr="007C3F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Молодцы, ребята! </w:t>
      </w:r>
      <w:r w:rsidR="006379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 отлично с</w:t>
      </w:r>
      <w:r w:rsidRPr="007C3F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правились со всеми задания</w:t>
      </w:r>
      <w:r w:rsidR="006379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ми! А теперь подведем итоги нашей игры –</w:t>
      </w:r>
      <w:r w:rsidR="00D94E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ви</w:t>
      </w:r>
      <w:r w:rsidR="006379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кторины. </w:t>
      </w:r>
      <w:r w:rsidRPr="007C3FC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25F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7C3F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Обе </w:t>
      </w:r>
      <w:r w:rsidR="00825F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команды быстро и правильно отвечали на вопросы викторины</w:t>
      </w:r>
      <w:r w:rsidRPr="007C3F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все </w:t>
      </w:r>
      <w:r w:rsidR="00D94E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участники были </w:t>
      </w:r>
      <w:r w:rsidR="00DF04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внимательными, активными. </w:t>
      </w:r>
      <w:r w:rsidR="00D94E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C3F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Мы награждаем вас </w:t>
      </w:r>
      <w:r w:rsidR="00D94E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медалями «Знатоки родного поселка</w:t>
      </w:r>
      <w:r w:rsidRPr="007C3F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»!</w:t>
      </w:r>
    </w:p>
    <w:p w14:paraId="32AF5228" w14:textId="77777777" w:rsidR="00D94E09" w:rsidRDefault="00D94E09" w:rsidP="00A86417">
      <w:pPr>
        <w:spacing w:after="0" w:line="240" w:lineRule="auto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Рефлексия:</w:t>
      </w:r>
    </w:p>
    <w:p w14:paraId="0AEFA585" w14:textId="77777777" w:rsidR="00D94E09" w:rsidRDefault="00D94E09" w:rsidP="00A86417">
      <w:pPr>
        <w:spacing w:after="0" w:line="240" w:lineRule="auto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Дети вам понравилась наша игра – викторина?</w:t>
      </w:r>
    </w:p>
    <w:p w14:paraId="21BE399A" w14:textId="77777777" w:rsidR="00985DF5" w:rsidRDefault="00D94E09" w:rsidP="00985DF5">
      <w:pPr>
        <w:spacing w:after="0" w:line="240" w:lineRule="auto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Какое задание было самым трудным для вас?</w:t>
      </w:r>
    </w:p>
    <w:p w14:paraId="450C7CF9" w14:textId="77777777" w:rsidR="00985DF5" w:rsidRDefault="00985DF5" w:rsidP="00985DF5">
      <w:pPr>
        <w:spacing w:after="0" w:line="240" w:lineRule="auto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D94E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Какое задание было легким для вас?</w:t>
      </w:r>
    </w:p>
    <w:p w14:paraId="6946C25B" w14:textId="2178B30A" w:rsidR="00985DF5" w:rsidRPr="00985DF5" w:rsidRDefault="00985DF5" w:rsidP="00985DF5">
      <w:pPr>
        <w:spacing w:after="0" w:line="240" w:lineRule="auto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Что </w:t>
      </w:r>
      <w:r w:rsidR="00DF04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вам больше всего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запомнилось?</w:t>
      </w:r>
    </w:p>
    <w:p w14:paraId="5A9AFBD7" w14:textId="5F600C28" w:rsidR="00985DF5" w:rsidRPr="00135E15" w:rsidRDefault="00985DF5" w:rsidP="00985DF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5E15">
        <w:rPr>
          <w:rFonts w:ascii="Times New Roman" w:hAnsi="Times New Roman" w:cs="Times New Roman"/>
          <w:color w:val="000000"/>
          <w:sz w:val="28"/>
          <w:szCs w:val="28"/>
        </w:rPr>
        <w:t xml:space="preserve">-Ребята, мне тоже </w:t>
      </w:r>
      <w:r w:rsidR="00135E15" w:rsidRPr="00135E15">
        <w:rPr>
          <w:rFonts w:ascii="Times New Roman" w:hAnsi="Times New Roman" w:cs="Times New Roman"/>
          <w:color w:val="000000"/>
          <w:sz w:val="28"/>
          <w:szCs w:val="28"/>
        </w:rPr>
        <w:t>очень понравилось наше путешествие</w:t>
      </w:r>
      <w:r w:rsidRPr="00135E15">
        <w:rPr>
          <w:rFonts w:ascii="Times New Roman" w:hAnsi="Times New Roman" w:cs="Times New Roman"/>
          <w:color w:val="000000"/>
          <w:sz w:val="28"/>
          <w:szCs w:val="28"/>
        </w:rPr>
        <w:t xml:space="preserve">. Вы </w:t>
      </w:r>
      <w:r w:rsidR="00135E15">
        <w:rPr>
          <w:rFonts w:ascii="Times New Roman" w:hAnsi="Times New Roman" w:cs="Times New Roman"/>
          <w:color w:val="000000"/>
          <w:sz w:val="28"/>
          <w:szCs w:val="28"/>
        </w:rPr>
        <w:t xml:space="preserve">все </w:t>
      </w:r>
      <w:r w:rsidRPr="00135E15">
        <w:rPr>
          <w:rFonts w:ascii="Times New Roman" w:hAnsi="Times New Roman" w:cs="Times New Roman"/>
          <w:color w:val="000000"/>
          <w:sz w:val="28"/>
          <w:szCs w:val="28"/>
        </w:rPr>
        <w:t xml:space="preserve">были </w:t>
      </w:r>
      <w:r w:rsidR="00135E15" w:rsidRPr="00135E15">
        <w:rPr>
          <w:rFonts w:ascii="Times New Roman" w:hAnsi="Times New Roman" w:cs="Times New Roman"/>
          <w:color w:val="000000"/>
          <w:sz w:val="28"/>
          <w:szCs w:val="28"/>
        </w:rPr>
        <w:t xml:space="preserve">очень </w:t>
      </w:r>
      <w:r w:rsidR="00DF04B5">
        <w:rPr>
          <w:rFonts w:ascii="Times New Roman" w:hAnsi="Times New Roman" w:cs="Times New Roman"/>
          <w:color w:val="000000"/>
          <w:sz w:val="28"/>
          <w:szCs w:val="28"/>
        </w:rPr>
        <w:t>активными,</w:t>
      </w:r>
      <w:r w:rsidRPr="00135E15">
        <w:rPr>
          <w:rFonts w:ascii="Times New Roman" w:hAnsi="Times New Roman" w:cs="Times New Roman"/>
          <w:color w:val="000000"/>
          <w:sz w:val="28"/>
          <w:szCs w:val="28"/>
        </w:rPr>
        <w:t xml:space="preserve"> уверенными,</w:t>
      </w:r>
      <w:r w:rsidR="00135E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F04B5">
        <w:rPr>
          <w:rFonts w:ascii="Times New Roman" w:hAnsi="Times New Roman" w:cs="Times New Roman"/>
          <w:color w:val="000000"/>
          <w:sz w:val="28"/>
          <w:szCs w:val="28"/>
        </w:rPr>
        <w:t xml:space="preserve">дружными. Сегодня вы </w:t>
      </w:r>
      <w:r w:rsidRPr="00135E15">
        <w:rPr>
          <w:rFonts w:ascii="Times New Roman" w:hAnsi="Times New Roman" w:cs="Times New Roman"/>
          <w:color w:val="000000"/>
          <w:sz w:val="28"/>
          <w:szCs w:val="28"/>
        </w:rPr>
        <w:t xml:space="preserve">показали свои знания и любовь родному краю. Я тоже люблю наш заречный поселок </w:t>
      </w:r>
      <w:proofErr w:type="spellStart"/>
      <w:r w:rsidRPr="00135E15">
        <w:rPr>
          <w:rFonts w:ascii="Times New Roman" w:hAnsi="Times New Roman" w:cs="Times New Roman"/>
          <w:color w:val="000000"/>
          <w:sz w:val="28"/>
          <w:szCs w:val="28"/>
        </w:rPr>
        <w:t>Тумботино</w:t>
      </w:r>
      <w:proofErr w:type="spellEnd"/>
      <w:r w:rsidR="00135E15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135E15">
        <w:rPr>
          <w:rFonts w:ascii="Times New Roman" w:hAnsi="Times New Roman" w:cs="Times New Roman"/>
          <w:color w:val="000000"/>
          <w:sz w:val="28"/>
          <w:szCs w:val="28"/>
        </w:rPr>
        <w:t xml:space="preserve"> и хочу, чтобы он с каждым годом становился все краше и современнее.</w:t>
      </w:r>
    </w:p>
    <w:p w14:paraId="6E498BDE" w14:textId="77777777" w:rsidR="00D94E09" w:rsidRDefault="00D94E09" w:rsidP="00A86417">
      <w:pPr>
        <w:spacing w:after="0" w:line="240" w:lineRule="auto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7A51F159" w14:textId="714FEAD2" w:rsidR="009C75F1" w:rsidRPr="00EA08F3" w:rsidRDefault="00D94E09" w:rsidP="00EA08F3">
      <w:pPr>
        <w:spacing w:after="0" w:line="240" w:lineRule="auto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молодцы! До новых встреч!</w:t>
      </w:r>
    </w:p>
    <w:p w14:paraId="42B45C1E" w14:textId="1F0E4A20" w:rsidR="00001777" w:rsidRDefault="00001777">
      <w:bookmarkStart w:id="0" w:name="_GoBack"/>
      <w:bookmarkEnd w:id="0"/>
    </w:p>
    <w:sectPr w:rsidR="000017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42BA3"/>
    <w:multiLevelType w:val="multilevel"/>
    <w:tmpl w:val="97946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C019E0"/>
    <w:multiLevelType w:val="hybridMultilevel"/>
    <w:tmpl w:val="803E6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532"/>
    <w:rsid w:val="00001777"/>
    <w:rsid w:val="00010DA6"/>
    <w:rsid w:val="00065C18"/>
    <w:rsid w:val="000A4FC9"/>
    <w:rsid w:val="00135E15"/>
    <w:rsid w:val="00215137"/>
    <w:rsid w:val="0023254E"/>
    <w:rsid w:val="00343626"/>
    <w:rsid w:val="0036583D"/>
    <w:rsid w:val="003756D2"/>
    <w:rsid w:val="003E2D2B"/>
    <w:rsid w:val="0041204F"/>
    <w:rsid w:val="0041512B"/>
    <w:rsid w:val="00425E95"/>
    <w:rsid w:val="004A75B4"/>
    <w:rsid w:val="004C13B1"/>
    <w:rsid w:val="004F5BB0"/>
    <w:rsid w:val="00522CD3"/>
    <w:rsid w:val="005251BC"/>
    <w:rsid w:val="00560AD2"/>
    <w:rsid w:val="00602F66"/>
    <w:rsid w:val="00637907"/>
    <w:rsid w:val="006838C4"/>
    <w:rsid w:val="007110C5"/>
    <w:rsid w:val="007C3FC8"/>
    <w:rsid w:val="007F7B7B"/>
    <w:rsid w:val="008248FA"/>
    <w:rsid w:val="00825FC9"/>
    <w:rsid w:val="008472FE"/>
    <w:rsid w:val="00876287"/>
    <w:rsid w:val="00895D67"/>
    <w:rsid w:val="008A7C1C"/>
    <w:rsid w:val="00930CE4"/>
    <w:rsid w:val="00985DF5"/>
    <w:rsid w:val="009A3568"/>
    <w:rsid w:val="009C75F1"/>
    <w:rsid w:val="00A14AEC"/>
    <w:rsid w:val="00A86417"/>
    <w:rsid w:val="00AE2E6D"/>
    <w:rsid w:val="00AF0056"/>
    <w:rsid w:val="00B02D07"/>
    <w:rsid w:val="00BA5A7B"/>
    <w:rsid w:val="00C75FCC"/>
    <w:rsid w:val="00D94E09"/>
    <w:rsid w:val="00DF04B5"/>
    <w:rsid w:val="00DF434E"/>
    <w:rsid w:val="00EA08F3"/>
    <w:rsid w:val="00EC5532"/>
    <w:rsid w:val="00F1309B"/>
    <w:rsid w:val="00F32887"/>
    <w:rsid w:val="00FF4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3E1A4"/>
  <w15:docId w15:val="{C8AD4964-5A01-4357-A68B-CA339FAF5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5D67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95D67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1">
    <w:name w:val="Абзац списка1"/>
    <w:basedOn w:val="a"/>
    <w:rsid w:val="00895D67"/>
    <w:pPr>
      <w:ind w:left="720"/>
    </w:pPr>
    <w:rPr>
      <w:rFonts w:cs="Times New Roman"/>
      <w:lang w:eastAsia="en-US"/>
    </w:rPr>
  </w:style>
  <w:style w:type="character" w:styleId="a4">
    <w:name w:val="Strong"/>
    <w:basedOn w:val="a0"/>
    <w:uiPriority w:val="22"/>
    <w:qFormat/>
    <w:rsid w:val="003756D2"/>
    <w:rPr>
      <w:b/>
      <w:bCs/>
    </w:rPr>
  </w:style>
  <w:style w:type="paragraph" w:styleId="a5">
    <w:name w:val="List Paragraph"/>
    <w:basedOn w:val="a"/>
    <w:uiPriority w:val="34"/>
    <w:qFormat/>
    <w:rsid w:val="003436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375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26924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0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65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49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401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670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069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724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537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5</Pages>
  <Words>1277</Words>
  <Characters>7279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29</cp:revision>
  <dcterms:created xsi:type="dcterms:W3CDTF">2020-11-21T17:39:00Z</dcterms:created>
  <dcterms:modified xsi:type="dcterms:W3CDTF">2020-11-23T15:29:00Z</dcterms:modified>
</cp:coreProperties>
</file>